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F893" w14:textId="67FDB2B9" w:rsidR="00C7090D" w:rsidRDefault="00C7090D" w:rsidP="003C147C">
      <w:pPr>
        <w:jc w:val="center"/>
        <w:rPr>
          <w:sz w:val="36"/>
          <w:szCs w:val="40"/>
          <w:u w:val="single"/>
        </w:rPr>
      </w:pPr>
      <w:r w:rsidRPr="00DF4476">
        <w:rPr>
          <w:rFonts w:hint="eastAsia"/>
          <w:sz w:val="36"/>
          <w:szCs w:val="40"/>
          <w:u w:val="single"/>
        </w:rPr>
        <w:t>シェイクアウト訓練にご参加いただいた皆さまへ</w:t>
      </w:r>
    </w:p>
    <w:p w14:paraId="1E89D47D" w14:textId="28A99175" w:rsidR="00B55506" w:rsidRPr="00DF4476" w:rsidRDefault="00B55506" w:rsidP="00B55506">
      <w:pPr>
        <w:jc w:val="center"/>
        <w:rPr>
          <w:sz w:val="36"/>
          <w:szCs w:val="40"/>
          <w:u w:val="single"/>
        </w:rPr>
      </w:pPr>
      <w:r>
        <w:rPr>
          <w:rFonts w:hint="eastAsia"/>
          <w:sz w:val="36"/>
          <w:szCs w:val="40"/>
          <w:u w:val="single"/>
        </w:rPr>
        <w:t>訓練後アンケートへのご協力のお願い</w:t>
      </w:r>
    </w:p>
    <w:p w14:paraId="10926A01" w14:textId="67C63FA7" w:rsidR="00C7090D" w:rsidRPr="00B55506" w:rsidRDefault="00C7090D" w:rsidP="00C7090D">
      <w:r w:rsidRPr="00B55506">
        <w:rPr>
          <w:rFonts w:hint="eastAsia"/>
        </w:rPr>
        <w:t>霧島市シェイクアウト訓練への参加登録とご参加ありがとうございました。</w:t>
      </w:r>
    </w:p>
    <w:p w14:paraId="21EBA3A4" w14:textId="3AA3F336" w:rsidR="00C7090D" w:rsidRPr="00B55506" w:rsidRDefault="00C7090D" w:rsidP="00C7090D">
      <w:r w:rsidRPr="00B55506">
        <w:rPr>
          <w:rFonts w:hint="eastAsia"/>
        </w:rPr>
        <w:t>訓練を検証し、今後の訓練に活かしていきたいと考えておりますので、大変お手数ですが、下記アンケートにもご協力をお願いいたします。</w:t>
      </w:r>
    </w:p>
    <w:tbl>
      <w:tblPr>
        <w:tblStyle w:val="a3"/>
        <w:tblW w:w="9639" w:type="dxa"/>
        <w:tblInd w:w="-5" w:type="dxa"/>
        <w:tblLook w:val="04A0" w:firstRow="1" w:lastRow="0" w:firstColumn="1" w:lastColumn="0" w:noHBand="0" w:noVBand="1"/>
      </w:tblPr>
      <w:tblGrid>
        <w:gridCol w:w="1554"/>
        <w:gridCol w:w="2835"/>
        <w:gridCol w:w="5250"/>
      </w:tblGrid>
      <w:tr w:rsidR="007644B3" w14:paraId="7EF1B6D3" w14:textId="77777777" w:rsidTr="00945F61">
        <w:tc>
          <w:tcPr>
            <w:tcW w:w="1554" w:type="dxa"/>
          </w:tcPr>
          <w:p w14:paraId="2B0FB9DE" w14:textId="34F3F20A" w:rsidR="007644B3" w:rsidRDefault="007644B3" w:rsidP="00C7090D">
            <w:r>
              <w:rPr>
                <w:rFonts w:hint="eastAsia"/>
              </w:rPr>
              <w:t>設問1</w:t>
            </w:r>
          </w:p>
        </w:tc>
        <w:tc>
          <w:tcPr>
            <w:tcW w:w="2835" w:type="dxa"/>
          </w:tcPr>
          <w:p w14:paraId="155A4B66" w14:textId="1E07303C" w:rsidR="007644B3" w:rsidRPr="00CB1BE0" w:rsidRDefault="007644B3" w:rsidP="00B55506">
            <w:pPr>
              <w:jc w:val="left"/>
            </w:pPr>
            <w:r w:rsidRPr="00CB1BE0">
              <w:rPr>
                <w:rFonts w:hint="eastAsia"/>
              </w:rPr>
              <w:t>参加単位</w:t>
            </w:r>
          </w:p>
        </w:tc>
        <w:tc>
          <w:tcPr>
            <w:tcW w:w="5250" w:type="dxa"/>
          </w:tcPr>
          <w:p w14:paraId="58940820" w14:textId="77777777" w:rsidR="007644B3" w:rsidRDefault="00DF4476" w:rsidP="007644B3">
            <w:r>
              <w:rPr>
                <w:rFonts w:hint="eastAsia"/>
              </w:rPr>
              <w:t>□個人・家族　□</w:t>
            </w:r>
            <w:r w:rsidR="008D1BD9">
              <w:rPr>
                <w:rFonts w:hint="eastAsia"/>
              </w:rPr>
              <w:t xml:space="preserve">企業・団体　□学校　</w:t>
            </w:r>
          </w:p>
          <w:p w14:paraId="0010ACAC" w14:textId="77777777" w:rsidR="008D1BD9" w:rsidRDefault="008D1BD9" w:rsidP="007644B3">
            <w:r>
              <w:rPr>
                <w:rFonts w:hint="eastAsia"/>
              </w:rPr>
              <w:t>□保育園・幼稚園　□医療・福祉関係機関</w:t>
            </w:r>
          </w:p>
          <w:p w14:paraId="67F440C5" w14:textId="77777777" w:rsidR="008D1BD9" w:rsidRDefault="008D1BD9" w:rsidP="007644B3">
            <w:r>
              <w:rPr>
                <w:rFonts w:hint="eastAsia"/>
              </w:rPr>
              <w:t>□自主防災組織・自治公民館・自治会など</w:t>
            </w:r>
          </w:p>
          <w:p w14:paraId="440B420D" w14:textId="5A8DF064" w:rsidR="008D1BD9" w:rsidRDefault="008D1BD9" w:rsidP="007644B3">
            <w:r>
              <w:rPr>
                <w:rFonts w:hint="eastAsia"/>
              </w:rPr>
              <w:t>□行政機関　□その他（　　　　　　　　）</w:t>
            </w:r>
          </w:p>
        </w:tc>
      </w:tr>
      <w:tr w:rsidR="008D1BD9" w14:paraId="65144117" w14:textId="77777777" w:rsidTr="00945F61">
        <w:trPr>
          <w:trHeight w:val="842"/>
        </w:trPr>
        <w:tc>
          <w:tcPr>
            <w:tcW w:w="1554" w:type="dxa"/>
          </w:tcPr>
          <w:p w14:paraId="13F28FAE" w14:textId="1B4E4239" w:rsidR="008D1BD9" w:rsidRDefault="008D1BD9" w:rsidP="00C7090D">
            <w:r>
              <w:rPr>
                <w:rFonts w:hint="eastAsia"/>
              </w:rPr>
              <w:t>設問２</w:t>
            </w:r>
          </w:p>
        </w:tc>
        <w:tc>
          <w:tcPr>
            <w:tcW w:w="2835" w:type="dxa"/>
          </w:tcPr>
          <w:p w14:paraId="7438B4BF" w14:textId="77777777" w:rsidR="00B55506" w:rsidRDefault="00CB1BE0" w:rsidP="00C7090D">
            <w:pPr>
              <w:rPr>
                <w:sz w:val="12"/>
                <w:szCs w:val="14"/>
              </w:rPr>
            </w:pPr>
            <w:r w:rsidRPr="00B55506">
              <w:rPr>
                <w:rFonts w:hint="eastAsia"/>
              </w:rPr>
              <w:t>参加団体名</w:t>
            </w:r>
          </w:p>
          <w:p w14:paraId="5B7EB63D" w14:textId="05D269FD" w:rsidR="008D1BD9" w:rsidRPr="00CB1BE0" w:rsidRDefault="00CB1BE0" w:rsidP="00C7090D">
            <w:pPr>
              <w:rPr>
                <w:sz w:val="12"/>
                <w:szCs w:val="14"/>
              </w:rPr>
            </w:pPr>
            <w:r w:rsidRPr="00B55506">
              <w:rPr>
                <w:rFonts w:hint="eastAsia"/>
                <w:sz w:val="16"/>
                <w:szCs w:val="18"/>
              </w:rPr>
              <w:t>（個人・家族の方は記入不要です）</w:t>
            </w:r>
          </w:p>
        </w:tc>
        <w:tc>
          <w:tcPr>
            <w:tcW w:w="5250" w:type="dxa"/>
          </w:tcPr>
          <w:p w14:paraId="27222C8F" w14:textId="77777777" w:rsidR="008D1BD9" w:rsidRPr="00CB1BE0" w:rsidRDefault="008D1BD9" w:rsidP="007644B3"/>
        </w:tc>
      </w:tr>
      <w:tr w:rsidR="007644B3" w14:paraId="34AAAEC6" w14:textId="77777777" w:rsidTr="00945F61">
        <w:trPr>
          <w:trHeight w:val="571"/>
        </w:trPr>
        <w:tc>
          <w:tcPr>
            <w:tcW w:w="1554" w:type="dxa"/>
          </w:tcPr>
          <w:p w14:paraId="19FFAF25" w14:textId="4D492DB1" w:rsidR="007644B3" w:rsidRDefault="007644B3" w:rsidP="00C7090D">
            <w:r>
              <w:rPr>
                <w:rFonts w:hint="eastAsia"/>
              </w:rPr>
              <w:t>設問</w:t>
            </w:r>
            <w:r w:rsidR="00CB1BE0">
              <w:rPr>
                <w:rFonts w:hint="eastAsia"/>
              </w:rPr>
              <w:t>3</w:t>
            </w:r>
          </w:p>
        </w:tc>
        <w:tc>
          <w:tcPr>
            <w:tcW w:w="2835" w:type="dxa"/>
          </w:tcPr>
          <w:p w14:paraId="00EEE6E7" w14:textId="6DD585E4" w:rsidR="007644B3" w:rsidRPr="00CB1BE0" w:rsidRDefault="007644B3" w:rsidP="00C7090D">
            <w:r w:rsidRPr="00CB1BE0">
              <w:rPr>
                <w:rFonts w:hint="eastAsia"/>
              </w:rPr>
              <w:t>参加人数</w:t>
            </w:r>
          </w:p>
        </w:tc>
        <w:tc>
          <w:tcPr>
            <w:tcW w:w="5250" w:type="dxa"/>
          </w:tcPr>
          <w:p w14:paraId="681CD1D4" w14:textId="5311B7CD" w:rsidR="007644B3" w:rsidRDefault="00D453C7" w:rsidP="00945F61">
            <w:pPr>
              <w:spacing w:line="360" w:lineRule="auto"/>
              <w:jc w:val="center"/>
            </w:pPr>
            <w:r>
              <w:rPr>
                <w:rFonts w:hint="eastAsia"/>
              </w:rPr>
              <w:t xml:space="preserve">　　　　　　　　　</w:t>
            </w:r>
            <w:r w:rsidR="007644B3" w:rsidRPr="007644B3">
              <w:t>人</w:t>
            </w:r>
          </w:p>
        </w:tc>
      </w:tr>
      <w:tr w:rsidR="007644B3" w14:paraId="701D7620" w14:textId="77777777" w:rsidTr="00945F61">
        <w:tc>
          <w:tcPr>
            <w:tcW w:w="1554" w:type="dxa"/>
          </w:tcPr>
          <w:p w14:paraId="4E0DCF2F" w14:textId="4D9D4A56" w:rsidR="007644B3" w:rsidRDefault="007644B3" w:rsidP="00C7090D">
            <w:r>
              <w:rPr>
                <w:rFonts w:hint="eastAsia"/>
              </w:rPr>
              <w:t>設問</w:t>
            </w:r>
            <w:r w:rsidR="00CB1BE0">
              <w:rPr>
                <w:rFonts w:hint="eastAsia"/>
              </w:rPr>
              <w:t>4</w:t>
            </w:r>
          </w:p>
        </w:tc>
        <w:tc>
          <w:tcPr>
            <w:tcW w:w="2835" w:type="dxa"/>
          </w:tcPr>
          <w:p w14:paraId="56819F2B" w14:textId="77777777" w:rsidR="007644B3" w:rsidRPr="00CB1BE0" w:rsidRDefault="007644B3" w:rsidP="004369F1">
            <w:r w:rsidRPr="00CB1BE0">
              <w:rPr>
                <w:rFonts w:hint="eastAsia"/>
              </w:rPr>
              <w:t>シェイクアウト訓練をど</w:t>
            </w:r>
          </w:p>
          <w:p w14:paraId="02D22960" w14:textId="45C41820" w:rsidR="007644B3" w:rsidRPr="00CB1BE0" w:rsidRDefault="007644B3" w:rsidP="00C7090D">
            <w:r w:rsidRPr="00CB1BE0">
              <w:rPr>
                <w:rFonts w:hint="eastAsia"/>
              </w:rPr>
              <w:t>こで行いましたか？</w:t>
            </w:r>
          </w:p>
        </w:tc>
        <w:tc>
          <w:tcPr>
            <w:tcW w:w="5250" w:type="dxa"/>
          </w:tcPr>
          <w:p w14:paraId="38174065" w14:textId="77777777" w:rsidR="00CB1BE0" w:rsidRDefault="00CB1BE0" w:rsidP="007644B3">
            <w:r>
              <w:rPr>
                <w:rFonts w:hint="eastAsia"/>
              </w:rPr>
              <w:t>□自宅　□公民館　□学校　□保育園・幼稚園</w:t>
            </w:r>
          </w:p>
          <w:p w14:paraId="5389FF8C" w14:textId="2A63101A" w:rsidR="00CB1BE0" w:rsidRDefault="00CB1BE0" w:rsidP="007644B3">
            <w:r>
              <w:rPr>
                <w:rFonts w:hint="eastAsia"/>
              </w:rPr>
              <w:t>□職場　□その他（　　　　　　　　　　　　）</w:t>
            </w:r>
          </w:p>
        </w:tc>
      </w:tr>
      <w:tr w:rsidR="007644B3" w14:paraId="5E9E6E0C" w14:textId="77777777" w:rsidTr="00945F61">
        <w:tc>
          <w:tcPr>
            <w:tcW w:w="1554" w:type="dxa"/>
          </w:tcPr>
          <w:p w14:paraId="13DA75E2" w14:textId="63964154" w:rsidR="007644B3" w:rsidRDefault="007644B3" w:rsidP="00C7090D">
            <w:r>
              <w:rPr>
                <w:rFonts w:hint="eastAsia"/>
              </w:rPr>
              <w:t>設問</w:t>
            </w:r>
            <w:r w:rsidR="00403154">
              <w:rPr>
                <w:rFonts w:hint="eastAsia"/>
              </w:rPr>
              <w:t>5</w:t>
            </w:r>
          </w:p>
        </w:tc>
        <w:tc>
          <w:tcPr>
            <w:tcW w:w="2835" w:type="dxa"/>
          </w:tcPr>
          <w:p w14:paraId="68021DA2" w14:textId="77777777" w:rsidR="007644B3" w:rsidRPr="00CB1BE0" w:rsidRDefault="007644B3" w:rsidP="004369F1">
            <w:r w:rsidRPr="00CB1BE0">
              <w:rPr>
                <w:rFonts w:hint="eastAsia"/>
              </w:rPr>
              <w:t>安全確保行動以外に、訓</w:t>
            </w:r>
          </w:p>
          <w:p w14:paraId="3437B72E" w14:textId="77777777" w:rsidR="007644B3" w:rsidRPr="00CB1BE0" w:rsidRDefault="007644B3" w:rsidP="004369F1">
            <w:r w:rsidRPr="00CB1BE0">
              <w:rPr>
                <w:rFonts w:hint="eastAsia"/>
              </w:rPr>
              <w:t>練や確認などを行いまし</w:t>
            </w:r>
          </w:p>
          <w:p w14:paraId="3EE91606" w14:textId="587B25B1" w:rsidR="007644B3" w:rsidRPr="00CB1BE0" w:rsidRDefault="007644B3" w:rsidP="004369F1">
            <w:r w:rsidRPr="00CB1BE0">
              <w:rPr>
                <w:rFonts w:hint="eastAsia"/>
              </w:rPr>
              <w:t>たか？（複数回答可）</w:t>
            </w:r>
          </w:p>
        </w:tc>
        <w:tc>
          <w:tcPr>
            <w:tcW w:w="5250" w:type="dxa"/>
          </w:tcPr>
          <w:p w14:paraId="3EB229B1" w14:textId="77777777" w:rsidR="007644B3" w:rsidRDefault="00CB1BE0" w:rsidP="007644B3">
            <w:r>
              <w:rPr>
                <w:rFonts w:hint="eastAsia"/>
              </w:rPr>
              <w:t>□家具・家電の固定　□避難訓練</w:t>
            </w:r>
          </w:p>
          <w:p w14:paraId="29689809" w14:textId="77777777" w:rsidR="00CB1BE0" w:rsidRDefault="00CB1BE0" w:rsidP="007644B3">
            <w:r>
              <w:rPr>
                <w:rFonts w:hint="eastAsia"/>
              </w:rPr>
              <w:t>□防災学習　□備蓄品の確認</w:t>
            </w:r>
          </w:p>
          <w:p w14:paraId="52837129" w14:textId="7F7E87A8" w:rsidR="00CB1BE0" w:rsidRDefault="00CB1BE0" w:rsidP="007644B3">
            <w:r>
              <w:rPr>
                <w:rFonts w:hint="eastAsia"/>
              </w:rPr>
              <w:t>□自宅・施設内の危険</w:t>
            </w:r>
            <w:r w:rsidR="006C7BFE">
              <w:rPr>
                <w:rFonts w:hint="eastAsia"/>
              </w:rPr>
              <w:t>箇所</w:t>
            </w:r>
            <w:r>
              <w:rPr>
                <w:rFonts w:hint="eastAsia"/>
              </w:rPr>
              <w:t>の確認</w:t>
            </w:r>
          </w:p>
          <w:p w14:paraId="7B9DA09B" w14:textId="239E7B42" w:rsidR="00CB1BE0" w:rsidRDefault="00CB1BE0" w:rsidP="007644B3">
            <w:r>
              <w:rPr>
                <w:rFonts w:hint="eastAsia"/>
              </w:rPr>
              <w:t>□集合・避難場所の確認</w:t>
            </w:r>
            <w:r w:rsidR="006C7BFE">
              <w:rPr>
                <w:rFonts w:hint="eastAsia"/>
              </w:rPr>
              <w:t xml:space="preserve">　□</w:t>
            </w:r>
            <w:r>
              <w:rPr>
                <w:rFonts w:hint="eastAsia"/>
              </w:rPr>
              <w:t>何もしていない</w:t>
            </w:r>
          </w:p>
          <w:p w14:paraId="0EFEC37E" w14:textId="08E63761" w:rsidR="00CB1BE0" w:rsidRDefault="00CB1BE0" w:rsidP="007644B3">
            <w:r>
              <w:rPr>
                <w:rFonts w:hint="eastAsia"/>
              </w:rPr>
              <w:t>□その他（　　　　　　　　　　　　　　）</w:t>
            </w:r>
          </w:p>
        </w:tc>
      </w:tr>
      <w:tr w:rsidR="00B55506" w14:paraId="62029645" w14:textId="77777777" w:rsidTr="00945F61">
        <w:tc>
          <w:tcPr>
            <w:tcW w:w="1554" w:type="dxa"/>
          </w:tcPr>
          <w:p w14:paraId="644F7FBF" w14:textId="76B74CBC" w:rsidR="00B55506" w:rsidRDefault="00B55506" w:rsidP="00B55506">
            <w:r>
              <w:rPr>
                <w:rFonts w:hint="eastAsia"/>
              </w:rPr>
              <w:t>設問</w:t>
            </w:r>
            <w:r w:rsidR="00403154">
              <w:rPr>
                <w:rFonts w:hint="eastAsia"/>
              </w:rPr>
              <w:t>6</w:t>
            </w:r>
          </w:p>
        </w:tc>
        <w:tc>
          <w:tcPr>
            <w:tcW w:w="2835" w:type="dxa"/>
          </w:tcPr>
          <w:p w14:paraId="2E8441A0" w14:textId="77777777" w:rsidR="00B55506" w:rsidRPr="00CB1BE0" w:rsidRDefault="00B55506" w:rsidP="00B55506">
            <w:r w:rsidRPr="00CB1BE0">
              <w:rPr>
                <w:rFonts w:hint="eastAsia"/>
              </w:rPr>
              <w:t>次回、シェイクアウト訓</w:t>
            </w:r>
          </w:p>
          <w:p w14:paraId="22D673F7" w14:textId="77777777" w:rsidR="00B55506" w:rsidRPr="00CB1BE0" w:rsidRDefault="00B55506" w:rsidP="00B55506">
            <w:r w:rsidRPr="00CB1BE0">
              <w:rPr>
                <w:rFonts w:hint="eastAsia"/>
              </w:rPr>
              <w:t>練を実施する場合、参加</w:t>
            </w:r>
          </w:p>
          <w:p w14:paraId="58E4BBD8" w14:textId="182B803B" w:rsidR="00B55506" w:rsidRPr="00CB1BE0" w:rsidRDefault="00B55506" w:rsidP="00B55506">
            <w:r w:rsidRPr="00CB1BE0">
              <w:rPr>
                <w:rFonts w:hint="eastAsia"/>
              </w:rPr>
              <w:t>しますか？</w:t>
            </w:r>
          </w:p>
        </w:tc>
        <w:tc>
          <w:tcPr>
            <w:tcW w:w="5250" w:type="dxa"/>
          </w:tcPr>
          <w:p w14:paraId="5A07382A" w14:textId="57E3256F" w:rsidR="00B55506" w:rsidRDefault="00B55506" w:rsidP="00B55506">
            <w:pPr>
              <w:spacing w:line="720" w:lineRule="auto"/>
            </w:pPr>
            <w:r w:rsidRPr="007644B3">
              <w:rPr>
                <w:rFonts w:hint="eastAsia"/>
                <w:sz w:val="24"/>
                <w:szCs w:val="28"/>
              </w:rPr>
              <w:t>□参加する</w:t>
            </w:r>
            <w:r w:rsidRPr="007644B3">
              <w:rPr>
                <w:sz w:val="24"/>
                <w:szCs w:val="28"/>
              </w:rPr>
              <w:t xml:space="preserve"> □参加しない □わからない</w:t>
            </w:r>
          </w:p>
        </w:tc>
      </w:tr>
      <w:tr w:rsidR="007644B3" w14:paraId="58303D0B" w14:textId="77777777" w:rsidTr="00945F61">
        <w:trPr>
          <w:trHeight w:val="2372"/>
        </w:trPr>
        <w:tc>
          <w:tcPr>
            <w:tcW w:w="1554" w:type="dxa"/>
          </w:tcPr>
          <w:p w14:paraId="7B0E055E" w14:textId="1B390A05" w:rsidR="007644B3" w:rsidRDefault="00B55506" w:rsidP="00C7090D">
            <w:r>
              <w:rPr>
                <w:rFonts w:hint="eastAsia"/>
              </w:rPr>
              <w:t>設問</w:t>
            </w:r>
            <w:r w:rsidR="00403154">
              <w:rPr>
                <w:rFonts w:hint="eastAsia"/>
              </w:rPr>
              <w:t>7</w:t>
            </w:r>
          </w:p>
        </w:tc>
        <w:tc>
          <w:tcPr>
            <w:tcW w:w="2835" w:type="dxa"/>
          </w:tcPr>
          <w:p w14:paraId="63F0D272" w14:textId="4F0720B9" w:rsidR="00B55506" w:rsidRPr="00CB1BE0" w:rsidRDefault="00B55506" w:rsidP="004369F1">
            <w:r>
              <w:rPr>
                <w:rFonts w:hint="eastAsia"/>
              </w:rPr>
              <w:t>その他、ご意見・感想がありましたらご記入ください。</w:t>
            </w:r>
          </w:p>
        </w:tc>
        <w:tc>
          <w:tcPr>
            <w:tcW w:w="5250" w:type="dxa"/>
          </w:tcPr>
          <w:p w14:paraId="28C63D73" w14:textId="3E1CCD6C" w:rsidR="007644B3" w:rsidRDefault="007644B3" w:rsidP="007644B3">
            <w:pPr>
              <w:spacing w:line="720" w:lineRule="auto"/>
              <w:jc w:val="center"/>
            </w:pPr>
          </w:p>
        </w:tc>
      </w:tr>
    </w:tbl>
    <w:p w14:paraId="5A19ED8B" w14:textId="6673CF80" w:rsidR="00FB7852" w:rsidRPr="00FB7852" w:rsidRDefault="00FB7852" w:rsidP="00945F61">
      <w:pPr>
        <w:jc w:val="center"/>
        <w:rPr>
          <w:b/>
          <w:bCs/>
          <w:sz w:val="32"/>
          <w:szCs w:val="36"/>
          <w:u w:val="single"/>
        </w:rPr>
      </w:pPr>
      <w:r w:rsidRPr="00FB7852">
        <w:rPr>
          <w:rFonts w:hint="eastAsia"/>
          <w:b/>
          <w:bCs/>
          <w:sz w:val="32"/>
          <w:szCs w:val="36"/>
          <w:u w:val="single"/>
        </w:rPr>
        <w:t>令和</w:t>
      </w:r>
      <w:r w:rsidR="00173F9C">
        <w:rPr>
          <w:rFonts w:hint="eastAsia"/>
          <w:b/>
          <w:bCs/>
          <w:sz w:val="32"/>
          <w:szCs w:val="36"/>
          <w:u w:val="single"/>
        </w:rPr>
        <w:t>7</w:t>
      </w:r>
      <w:r w:rsidRPr="00FB7852">
        <w:rPr>
          <w:rFonts w:hint="eastAsia"/>
          <w:b/>
          <w:bCs/>
          <w:sz w:val="32"/>
          <w:szCs w:val="36"/>
          <w:u w:val="single"/>
        </w:rPr>
        <w:t>年11月1</w:t>
      </w:r>
      <w:r w:rsidR="00173F9C">
        <w:rPr>
          <w:rFonts w:hint="eastAsia"/>
          <w:b/>
          <w:bCs/>
          <w:sz w:val="32"/>
          <w:szCs w:val="36"/>
          <w:u w:val="single"/>
        </w:rPr>
        <w:t>6</w:t>
      </w:r>
      <w:r w:rsidRPr="00FB7852">
        <w:rPr>
          <w:rFonts w:hint="eastAsia"/>
          <w:b/>
          <w:bCs/>
          <w:sz w:val="32"/>
          <w:szCs w:val="36"/>
          <w:u w:val="single"/>
        </w:rPr>
        <w:t>日</w:t>
      </w:r>
      <w:r w:rsidR="006C7BFE">
        <w:rPr>
          <w:rFonts w:hint="eastAsia"/>
          <w:b/>
          <w:bCs/>
          <w:sz w:val="32"/>
          <w:szCs w:val="36"/>
          <w:u w:val="single"/>
        </w:rPr>
        <w:t>（日）</w:t>
      </w:r>
      <w:r w:rsidRPr="00FB7852">
        <w:rPr>
          <w:rFonts w:hint="eastAsia"/>
          <w:b/>
          <w:bCs/>
          <w:sz w:val="32"/>
          <w:szCs w:val="36"/>
          <w:u w:val="single"/>
        </w:rPr>
        <w:t>までにご回答ください</w:t>
      </w:r>
    </w:p>
    <w:p w14:paraId="4F242398" w14:textId="124E97A4" w:rsidR="00FB7852" w:rsidRPr="00FB7852" w:rsidRDefault="00945F61" w:rsidP="00FB7852">
      <w:pPr>
        <w:jc w:val="center"/>
      </w:pPr>
      <w:r>
        <w:rPr>
          <w:noProof/>
        </w:rPr>
        <mc:AlternateContent>
          <mc:Choice Requires="wps">
            <w:drawing>
              <wp:anchor distT="45720" distB="45720" distL="114300" distR="114300" simplePos="0" relativeHeight="251659264" behindDoc="0" locked="0" layoutInCell="1" allowOverlap="1" wp14:anchorId="3E6C9BEF" wp14:editId="634D10CE">
                <wp:simplePos x="0" y="0"/>
                <wp:positionH relativeFrom="column">
                  <wp:posOffset>91440</wp:posOffset>
                </wp:positionH>
                <wp:positionV relativeFrom="paragraph">
                  <wp:posOffset>103505</wp:posOffset>
                </wp:positionV>
                <wp:extent cx="5924550" cy="14001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0175"/>
                        </a:xfrm>
                        <a:prstGeom prst="rect">
                          <a:avLst/>
                        </a:prstGeom>
                        <a:solidFill>
                          <a:srgbClr val="FFFFFF"/>
                        </a:solidFill>
                        <a:ln w="9525">
                          <a:solidFill>
                            <a:srgbClr val="000000"/>
                          </a:solidFill>
                          <a:miter lim="800000"/>
                          <a:headEnd/>
                          <a:tailEnd/>
                        </a:ln>
                      </wps:spPr>
                      <wps:txbx>
                        <w:txbxContent>
                          <w:p w14:paraId="7FB62FCF" w14:textId="72CD5FA4" w:rsidR="00FB7852" w:rsidRPr="00FB7852" w:rsidRDefault="00FB7852">
                            <w:pPr>
                              <w:rPr>
                                <w:b/>
                                <w:bCs/>
                                <w:sz w:val="28"/>
                                <w:szCs w:val="32"/>
                              </w:rPr>
                            </w:pPr>
                            <w:r w:rsidRPr="00FB7852">
                              <w:rPr>
                                <w:rFonts w:hint="eastAsia"/>
                                <w:b/>
                                <w:bCs/>
                                <w:sz w:val="28"/>
                                <w:szCs w:val="32"/>
                              </w:rPr>
                              <w:t>提出方法</w:t>
                            </w:r>
                          </w:p>
                          <w:p w14:paraId="4BDAFD28" w14:textId="7A95B3C1" w:rsidR="00FB7852" w:rsidRPr="00FB7852" w:rsidRDefault="00FB7852">
                            <w:pPr>
                              <w:rPr>
                                <w:b/>
                                <w:bCs/>
                                <w:sz w:val="28"/>
                                <w:szCs w:val="32"/>
                              </w:rPr>
                            </w:pPr>
                            <w:r w:rsidRPr="00FB7852">
                              <w:rPr>
                                <w:rFonts w:hint="eastAsia"/>
                                <w:b/>
                                <w:bCs/>
                                <w:sz w:val="28"/>
                                <w:szCs w:val="32"/>
                              </w:rPr>
                              <w:t>〇FAX：0995-64-0957</w:t>
                            </w:r>
                          </w:p>
                          <w:p w14:paraId="5C1DF601" w14:textId="512E85F2" w:rsidR="00FB7852" w:rsidRPr="00FB7852" w:rsidRDefault="00FB7852">
                            <w:pPr>
                              <w:rPr>
                                <w:b/>
                                <w:bCs/>
                                <w:sz w:val="28"/>
                                <w:szCs w:val="32"/>
                              </w:rPr>
                            </w:pPr>
                            <w:r w:rsidRPr="00FB7852">
                              <w:rPr>
                                <w:rFonts w:hint="eastAsia"/>
                                <w:b/>
                                <w:bCs/>
                                <w:sz w:val="28"/>
                                <w:szCs w:val="32"/>
                              </w:rPr>
                              <w:t>〇窓口（霧島市安心安全課、各総合支所、隼人市民サービスセンター）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C9BEF" id="_x0000_t202" coordsize="21600,21600" o:spt="202" path="m,l,21600r21600,l21600,xe">
                <v:stroke joinstyle="miter"/>
                <v:path gradientshapeok="t" o:connecttype="rect"/>
              </v:shapetype>
              <v:shape id="テキスト ボックス 2" o:spid="_x0000_s1026" type="#_x0000_t202" style="position:absolute;left:0;text-align:left;margin-left:7.2pt;margin-top:8.15pt;width:466.5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6REAIAACA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">
                <v:textbox>
                  <w:txbxContent>
                    <w:p w14:paraId="7FB62FCF" w14:textId="72CD5FA4" w:rsidR="00FB7852" w:rsidRPr="00FB7852" w:rsidRDefault="00FB7852">
                      <w:pPr>
                        <w:rPr>
                          <w:b/>
                          <w:bCs/>
                          <w:sz w:val="28"/>
                          <w:szCs w:val="32"/>
                        </w:rPr>
                      </w:pPr>
                      <w:r w:rsidRPr="00FB7852">
                        <w:rPr>
                          <w:rFonts w:hint="eastAsia"/>
                          <w:b/>
                          <w:bCs/>
                          <w:sz w:val="28"/>
                          <w:szCs w:val="32"/>
                        </w:rPr>
                        <w:t>提出方法</w:t>
                      </w:r>
                    </w:p>
                    <w:p w14:paraId="4BDAFD28" w14:textId="7A95B3C1" w:rsidR="00FB7852" w:rsidRPr="00FB7852" w:rsidRDefault="00FB7852">
                      <w:pPr>
                        <w:rPr>
                          <w:b/>
                          <w:bCs/>
                          <w:sz w:val="28"/>
                          <w:szCs w:val="32"/>
                        </w:rPr>
                      </w:pPr>
                      <w:r w:rsidRPr="00FB7852">
                        <w:rPr>
                          <w:rFonts w:hint="eastAsia"/>
                          <w:b/>
                          <w:bCs/>
                          <w:sz w:val="28"/>
                          <w:szCs w:val="32"/>
                        </w:rPr>
                        <w:t>〇FAX：0995-64-0957</w:t>
                      </w:r>
                    </w:p>
                    <w:p w14:paraId="5C1DF601" w14:textId="512E85F2" w:rsidR="00FB7852" w:rsidRPr="00FB7852" w:rsidRDefault="00FB7852">
                      <w:pPr>
                        <w:rPr>
                          <w:rFonts w:hint="eastAsia"/>
                          <w:b/>
                          <w:bCs/>
                          <w:sz w:val="28"/>
                          <w:szCs w:val="32"/>
                        </w:rPr>
                      </w:pPr>
                      <w:r w:rsidRPr="00FB7852">
                        <w:rPr>
                          <w:rFonts w:hint="eastAsia"/>
                          <w:b/>
                          <w:bCs/>
                          <w:sz w:val="28"/>
                          <w:szCs w:val="32"/>
                        </w:rPr>
                        <w:t>〇窓口（霧島市安心安全課、各総合支所、隼人市民サービスセンター）</w:t>
                      </w:r>
                    </w:p>
                  </w:txbxContent>
                </v:textbox>
              </v:shape>
            </w:pict>
          </mc:Fallback>
        </mc:AlternateContent>
      </w:r>
    </w:p>
    <w:sectPr w:rsidR="00FB7852" w:rsidRPr="00FB7852" w:rsidSect="00FB785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1957" w14:textId="77777777" w:rsidR="007D0654" w:rsidRDefault="007D0654" w:rsidP="003C147C">
      <w:r>
        <w:separator/>
      </w:r>
    </w:p>
  </w:endnote>
  <w:endnote w:type="continuationSeparator" w:id="0">
    <w:p w14:paraId="69692589" w14:textId="77777777" w:rsidR="007D0654" w:rsidRDefault="007D0654" w:rsidP="003C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C24A" w14:textId="77777777" w:rsidR="007D0654" w:rsidRDefault="007D0654" w:rsidP="003C147C">
      <w:r>
        <w:separator/>
      </w:r>
    </w:p>
  </w:footnote>
  <w:footnote w:type="continuationSeparator" w:id="0">
    <w:p w14:paraId="1C06A55D" w14:textId="77777777" w:rsidR="007D0654" w:rsidRDefault="007D0654" w:rsidP="003C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6B"/>
    <w:rsid w:val="00173F9C"/>
    <w:rsid w:val="00192B8B"/>
    <w:rsid w:val="002B3356"/>
    <w:rsid w:val="003C147C"/>
    <w:rsid w:val="00403154"/>
    <w:rsid w:val="004369F1"/>
    <w:rsid w:val="004B436B"/>
    <w:rsid w:val="00614FE4"/>
    <w:rsid w:val="006C7BFE"/>
    <w:rsid w:val="007644B3"/>
    <w:rsid w:val="007D0654"/>
    <w:rsid w:val="008D1BD9"/>
    <w:rsid w:val="00945F61"/>
    <w:rsid w:val="00AE5D6E"/>
    <w:rsid w:val="00B55506"/>
    <w:rsid w:val="00C7090D"/>
    <w:rsid w:val="00CB1BE0"/>
    <w:rsid w:val="00D26CC4"/>
    <w:rsid w:val="00D453C7"/>
    <w:rsid w:val="00DF4476"/>
    <w:rsid w:val="00EE3DEB"/>
    <w:rsid w:val="00FB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F9555"/>
  <w15:chartTrackingRefBased/>
  <w15:docId w15:val="{E4B89569-4C14-49C1-B538-04593624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47C"/>
    <w:pPr>
      <w:tabs>
        <w:tab w:val="center" w:pos="4252"/>
        <w:tab w:val="right" w:pos="8504"/>
      </w:tabs>
      <w:snapToGrid w:val="0"/>
    </w:pPr>
  </w:style>
  <w:style w:type="character" w:customStyle="1" w:styleId="a5">
    <w:name w:val="ヘッダー (文字)"/>
    <w:basedOn w:val="a0"/>
    <w:link w:val="a4"/>
    <w:uiPriority w:val="99"/>
    <w:rsid w:val="003C147C"/>
  </w:style>
  <w:style w:type="paragraph" w:styleId="a6">
    <w:name w:val="footer"/>
    <w:basedOn w:val="a"/>
    <w:link w:val="a7"/>
    <w:uiPriority w:val="99"/>
    <w:unhideWhenUsed/>
    <w:rsid w:val="003C147C"/>
    <w:pPr>
      <w:tabs>
        <w:tab w:val="center" w:pos="4252"/>
        <w:tab w:val="right" w:pos="8504"/>
      </w:tabs>
      <w:snapToGrid w:val="0"/>
    </w:pPr>
  </w:style>
  <w:style w:type="character" w:customStyle="1" w:styleId="a7">
    <w:name w:val="フッター (文字)"/>
    <w:basedOn w:val="a0"/>
    <w:link w:val="a6"/>
    <w:uiPriority w:val="99"/>
    <w:rsid w:val="003C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DB6F-0736-4B4D-B6F1-55DD3EF6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防災ｸﾞﾙｰﾌﾟ</dc:creator>
  <cp:keywords/>
  <dc:description/>
  <cp:lastModifiedBy>防災ｸﾞﾙｰﾌﾟ</cp:lastModifiedBy>
  <cp:revision>3</cp:revision>
  <dcterms:created xsi:type="dcterms:W3CDTF">2024-09-18T07:12:00Z</dcterms:created>
  <dcterms:modified xsi:type="dcterms:W3CDTF">2025-09-18T06:10:00Z</dcterms:modified>
</cp:coreProperties>
</file>